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E50" w:rsidRPr="00883E50" w:rsidRDefault="00640EE7" w:rsidP="00883E50">
      <w:pPr>
        <w:spacing w:after="0" w:line="240" w:lineRule="auto"/>
        <w:ind w:left="7080"/>
        <w:rPr>
          <w:rFonts w:ascii="Times New Roman" w:hAnsi="Times New Roman"/>
          <w:b/>
          <w:bCs/>
          <w:i/>
          <w:sz w:val="24"/>
          <w:szCs w:val="24"/>
          <w:lang w:eastAsia="uk-UA"/>
        </w:rPr>
      </w:pPr>
      <w:r>
        <w:rPr>
          <w:rFonts w:ascii="Times New Roman" w:hAnsi="Times New Roman"/>
          <w:b/>
          <w:bCs/>
          <w:i/>
          <w:sz w:val="24"/>
          <w:szCs w:val="24"/>
          <w:lang w:eastAsia="uk-UA"/>
        </w:rPr>
        <w:t>Додаток 32</w:t>
      </w:r>
    </w:p>
    <w:p w:rsidR="00883E50" w:rsidRPr="00883E50" w:rsidRDefault="00883E50" w:rsidP="00883E50">
      <w:pPr>
        <w:spacing w:after="0" w:line="240" w:lineRule="auto"/>
        <w:ind w:left="7080"/>
        <w:rPr>
          <w:rFonts w:ascii="Times New Roman" w:hAnsi="Times New Roman"/>
          <w:b/>
          <w:bCs/>
          <w:i/>
          <w:sz w:val="24"/>
          <w:szCs w:val="24"/>
          <w:lang w:eastAsia="uk-UA"/>
        </w:rPr>
      </w:pPr>
      <w:r w:rsidRPr="00883E50">
        <w:rPr>
          <w:rFonts w:ascii="Times New Roman" w:hAnsi="Times New Roman"/>
          <w:b/>
          <w:bCs/>
          <w:i/>
          <w:sz w:val="24"/>
          <w:szCs w:val="24"/>
          <w:lang w:eastAsia="uk-UA"/>
        </w:rPr>
        <w:t xml:space="preserve">до рішення виконкому </w:t>
      </w:r>
    </w:p>
    <w:p w:rsidR="00883E50" w:rsidRPr="00883E50" w:rsidRDefault="00883E50" w:rsidP="00883E50">
      <w:pPr>
        <w:spacing w:after="0" w:line="240" w:lineRule="auto"/>
        <w:ind w:left="7080"/>
        <w:rPr>
          <w:rFonts w:ascii="Times New Roman" w:hAnsi="Times New Roman"/>
          <w:b/>
          <w:bCs/>
          <w:i/>
          <w:sz w:val="24"/>
          <w:szCs w:val="24"/>
          <w:lang w:eastAsia="uk-UA"/>
        </w:rPr>
      </w:pPr>
      <w:r w:rsidRPr="00883E50">
        <w:rPr>
          <w:rFonts w:ascii="Times New Roman" w:hAnsi="Times New Roman"/>
          <w:b/>
          <w:bCs/>
          <w:i/>
          <w:sz w:val="24"/>
          <w:szCs w:val="24"/>
          <w:lang w:eastAsia="uk-UA"/>
        </w:rPr>
        <w:t>районної у місті ради</w:t>
      </w:r>
    </w:p>
    <w:p w:rsidR="00883E50" w:rsidRDefault="00C951D3" w:rsidP="00C951D3">
      <w:pPr>
        <w:tabs>
          <w:tab w:val="left" w:pos="7050"/>
        </w:tabs>
        <w:suppressAutoHyphens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  <w:tab/>
      </w:r>
      <w:r w:rsidR="00640EE7"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  <w:t>0</w:t>
      </w:r>
      <w:r w:rsidRPr="00C951D3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1.0</w:t>
      </w:r>
      <w:r w:rsidR="00640EE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1</w:t>
      </w:r>
      <w:r w:rsidRPr="00C951D3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.202</w:t>
      </w:r>
      <w:r w:rsidR="00640EE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6</w:t>
      </w:r>
      <w:r w:rsidRPr="00C951D3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№ 1</w:t>
      </w:r>
    </w:p>
    <w:p w:rsidR="00E837D0" w:rsidRDefault="00E837D0" w:rsidP="00883E50">
      <w:pPr>
        <w:suppressAutoHyphens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</w:pPr>
    </w:p>
    <w:p w:rsidR="00E837D0" w:rsidRPr="00883E50" w:rsidRDefault="00E837D0" w:rsidP="00883E50">
      <w:pPr>
        <w:suppressAutoHyphens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</w:pPr>
    </w:p>
    <w:p w:rsidR="001224BC" w:rsidRPr="00883E50" w:rsidRDefault="001224BC" w:rsidP="001224BC">
      <w:pPr>
        <w:suppressAutoHyphens/>
        <w:spacing w:after="0" w:line="240" w:lineRule="auto"/>
        <w:jc w:val="center"/>
        <w:rPr>
          <w:rFonts w:ascii="Times New Roman" w:hAnsi="Times New Roman"/>
          <w:sz w:val="2"/>
          <w:szCs w:val="2"/>
        </w:rPr>
      </w:pPr>
      <w:r w:rsidRPr="00883E50"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  <w:t>ТЕХНОЛОГІЧНА КАРТКА №</w:t>
      </w:r>
      <w:r w:rsidR="00705D9B" w:rsidRPr="00883E50"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  <w:t xml:space="preserve"> </w:t>
      </w:r>
      <w:r w:rsidR="00A15211" w:rsidRPr="00883E50"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  <w:t>40</w:t>
      </w:r>
      <w:r w:rsidRPr="00883E50"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  <w:t>-</w:t>
      </w:r>
      <w:r w:rsidR="00734847"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  <w:t>16</w:t>
      </w:r>
      <w:bookmarkStart w:id="0" w:name="_GoBack"/>
      <w:bookmarkEnd w:id="0"/>
    </w:p>
    <w:p w:rsidR="001224BC" w:rsidRPr="00883E50" w:rsidRDefault="001224BC" w:rsidP="001224BC">
      <w:pPr>
        <w:suppressAutoHyphens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uk-UA"/>
        </w:rPr>
      </w:pPr>
      <w:r w:rsidRPr="00883E50"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  <w:t xml:space="preserve">публічної послуги, що </w:t>
      </w:r>
      <w:r w:rsidRPr="00883E50">
        <w:rPr>
          <w:rFonts w:ascii="Times New Roman" w:hAnsi="Times New Roman"/>
          <w:b/>
          <w:i/>
          <w:sz w:val="24"/>
          <w:szCs w:val="24"/>
          <w:lang w:eastAsia="uk-UA"/>
        </w:rPr>
        <w:t xml:space="preserve">надається відділом з питань обліку, розподілу та приватизації житлового фонду виконкому районної у місті ради </w:t>
      </w:r>
    </w:p>
    <w:p w:rsidR="001224BC" w:rsidRPr="00883E50" w:rsidRDefault="001224BC" w:rsidP="001224B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eastAsia="uk-UA"/>
        </w:rPr>
      </w:pPr>
      <w:r w:rsidRPr="00883E50">
        <w:rPr>
          <w:rFonts w:ascii="Times New Roman" w:hAnsi="Times New Roman"/>
          <w:b/>
          <w:i/>
          <w:sz w:val="24"/>
          <w:szCs w:val="24"/>
          <w:lang w:eastAsia="uk-UA"/>
        </w:rPr>
        <w:t xml:space="preserve"> </w:t>
      </w:r>
      <w:r w:rsidRPr="00883E50">
        <w:rPr>
          <w:rFonts w:ascii="Times New Roman" w:eastAsia="Times New Roman" w:hAnsi="Times New Roman"/>
          <w:b/>
          <w:i/>
          <w:sz w:val="24"/>
          <w:szCs w:val="24"/>
          <w:lang w:eastAsia="uk-UA"/>
        </w:rPr>
        <w:t>через Центр адміністративних послуг «Віза»</w:t>
      </w:r>
      <w:r w:rsidR="00026E2A" w:rsidRPr="00883E50">
        <w:rPr>
          <w:rFonts w:ascii="Times New Roman" w:eastAsia="Times New Roman" w:hAnsi="Times New Roman"/>
          <w:b/>
          <w:i/>
          <w:sz w:val="24"/>
          <w:szCs w:val="24"/>
          <w:lang w:eastAsia="uk-UA"/>
        </w:rPr>
        <w:t xml:space="preserve"> (</w:t>
      </w:r>
      <w:r w:rsidR="00842603" w:rsidRPr="00883E50">
        <w:rPr>
          <w:rFonts w:ascii="Times New Roman" w:eastAsia="Times New Roman" w:hAnsi="Times New Roman"/>
          <w:b/>
          <w:i/>
          <w:sz w:val="24"/>
          <w:szCs w:val="24"/>
          <w:lang w:eastAsia="uk-UA"/>
        </w:rPr>
        <w:t>«</w:t>
      </w:r>
      <w:r w:rsidR="00026E2A" w:rsidRPr="00883E50">
        <w:rPr>
          <w:rFonts w:ascii="Times New Roman" w:eastAsia="Times New Roman" w:hAnsi="Times New Roman"/>
          <w:b/>
          <w:i/>
          <w:sz w:val="24"/>
          <w:szCs w:val="24"/>
          <w:lang w:eastAsia="uk-UA"/>
        </w:rPr>
        <w:t>Центр Дії</w:t>
      </w:r>
      <w:r w:rsidR="00842603" w:rsidRPr="00883E50">
        <w:rPr>
          <w:rFonts w:ascii="Times New Roman" w:eastAsia="Times New Roman" w:hAnsi="Times New Roman"/>
          <w:b/>
          <w:i/>
          <w:sz w:val="24"/>
          <w:szCs w:val="24"/>
          <w:lang w:eastAsia="uk-UA"/>
        </w:rPr>
        <w:t>»</w:t>
      </w:r>
      <w:r w:rsidR="00026E2A" w:rsidRPr="00883E50">
        <w:rPr>
          <w:rFonts w:ascii="Times New Roman" w:eastAsia="Times New Roman" w:hAnsi="Times New Roman"/>
          <w:b/>
          <w:i/>
          <w:sz w:val="24"/>
          <w:szCs w:val="24"/>
          <w:lang w:eastAsia="uk-UA"/>
        </w:rPr>
        <w:t>) виконкому Криворізької міської ради</w:t>
      </w:r>
    </w:p>
    <w:p w:rsidR="001224BC" w:rsidRPr="00883E50" w:rsidRDefault="001224BC" w:rsidP="001224BC">
      <w:pPr>
        <w:suppressAutoHyphens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uk-UA"/>
        </w:rPr>
      </w:pPr>
    </w:p>
    <w:p w:rsidR="001224BC" w:rsidRPr="00883E50" w:rsidRDefault="001224BC" w:rsidP="001224BC">
      <w:pPr>
        <w:suppressAutoHyphens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883E50">
        <w:rPr>
          <w:rFonts w:ascii="Times New Roman" w:hAnsi="Times New Roman"/>
          <w:i/>
          <w:sz w:val="24"/>
          <w:szCs w:val="24"/>
          <w:lang w:eastAsia="uk-UA"/>
        </w:rPr>
        <w:t>Назва послуги:</w:t>
      </w:r>
      <w:r w:rsidRPr="00883E50">
        <w:rPr>
          <w:rFonts w:ascii="Times New Roman" w:hAnsi="Times New Roman"/>
          <w:b/>
          <w:i/>
          <w:sz w:val="24"/>
          <w:szCs w:val="24"/>
          <w:lang w:eastAsia="uk-UA"/>
        </w:rPr>
        <w:t xml:space="preserve"> </w:t>
      </w:r>
      <w:r w:rsidRPr="00883E50">
        <w:rPr>
          <w:rFonts w:ascii="Times New Roman" w:hAnsi="Times New Roman"/>
          <w:b/>
          <w:i/>
          <w:sz w:val="24"/>
          <w:szCs w:val="24"/>
        </w:rPr>
        <w:t xml:space="preserve">Видача довідки про перебування на квартирному обліку </w:t>
      </w:r>
    </w:p>
    <w:p w:rsidR="001224BC" w:rsidRPr="00883E50" w:rsidRDefault="001224BC" w:rsidP="001224BC">
      <w:p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  <w:lang w:eastAsia="ar-SA"/>
        </w:rPr>
      </w:pPr>
    </w:p>
    <w:p w:rsidR="001224BC" w:rsidRPr="00883E50" w:rsidRDefault="001224BC" w:rsidP="001224BC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3E50">
        <w:rPr>
          <w:rFonts w:ascii="Times New Roman" w:hAnsi="Times New Roman"/>
          <w:i/>
          <w:sz w:val="24"/>
          <w:szCs w:val="24"/>
          <w:lang w:eastAsia="uk-UA"/>
        </w:rPr>
        <w:t>Загальна кількість днів надання послуги</w:t>
      </w:r>
      <w:r w:rsidRPr="00883E50">
        <w:rPr>
          <w:rFonts w:ascii="Times New Roman" w:hAnsi="Times New Roman"/>
          <w:sz w:val="24"/>
          <w:szCs w:val="24"/>
          <w:lang w:eastAsia="uk-UA"/>
        </w:rPr>
        <w:t xml:space="preserve">:                                </w:t>
      </w:r>
      <w:r w:rsidR="00DD4663" w:rsidRPr="00883E50">
        <w:rPr>
          <w:rFonts w:ascii="Times New Roman" w:hAnsi="Times New Roman"/>
          <w:sz w:val="24"/>
          <w:szCs w:val="24"/>
          <w:lang w:eastAsia="uk-UA"/>
        </w:rPr>
        <w:t xml:space="preserve">                     </w:t>
      </w:r>
      <w:r w:rsidRPr="00883E50">
        <w:rPr>
          <w:rFonts w:ascii="Times New Roman" w:hAnsi="Times New Roman"/>
          <w:sz w:val="24"/>
          <w:szCs w:val="24"/>
          <w:lang w:eastAsia="uk-UA"/>
        </w:rPr>
        <w:t xml:space="preserve"> </w:t>
      </w:r>
      <w:r w:rsidRPr="00883E50">
        <w:rPr>
          <w:rFonts w:ascii="Times New Roman" w:hAnsi="Times New Roman"/>
          <w:i/>
          <w:sz w:val="24"/>
          <w:szCs w:val="24"/>
          <w:lang w:eastAsia="uk-UA"/>
        </w:rPr>
        <w:t>до</w:t>
      </w:r>
      <w:r w:rsidRPr="00883E50">
        <w:rPr>
          <w:rFonts w:ascii="Times New Roman" w:hAnsi="Times New Roman"/>
          <w:sz w:val="24"/>
          <w:szCs w:val="24"/>
          <w:lang w:eastAsia="uk-UA"/>
        </w:rPr>
        <w:t xml:space="preserve"> </w:t>
      </w:r>
      <w:r w:rsidRPr="00883E50">
        <w:rPr>
          <w:rFonts w:ascii="Times New Roman" w:hAnsi="Times New Roman"/>
          <w:i/>
          <w:sz w:val="24"/>
          <w:szCs w:val="24"/>
        </w:rPr>
        <w:t>3 робочих днів</w:t>
      </w:r>
    </w:p>
    <w:p w:rsidR="001224BC" w:rsidRPr="00883E50" w:rsidRDefault="001224BC" w:rsidP="001224BC">
      <w:pPr>
        <w:tabs>
          <w:tab w:val="left" w:pos="4200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80" w:firstRow="0" w:lastRow="0" w:firstColumn="1" w:lastColumn="0" w:noHBand="0" w:noVBand="0"/>
      </w:tblPr>
      <w:tblGrid>
        <w:gridCol w:w="549"/>
        <w:gridCol w:w="2641"/>
        <w:gridCol w:w="2243"/>
        <w:gridCol w:w="2387"/>
        <w:gridCol w:w="2034"/>
      </w:tblGrid>
      <w:tr w:rsidR="00883E50" w:rsidRPr="00883E50" w:rsidTr="002A2571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4BC" w:rsidRPr="00883E50" w:rsidRDefault="001224BC" w:rsidP="002A257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83E50">
              <w:rPr>
                <w:rFonts w:ascii="Times New Roman" w:hAnsi="Times New Roman"/>
                <w:b/>
                <w:i/>
                <w:sz w:val="24"/>
                <w:szCs w:val="24"/>
              </w:rPr>
              <w:t>№</w:t>
            </w:r>
          </w:p>
          <w:p w:rsidR="001224BC" w:rsidRPr="00883E50" w:rsidRDefault="001224BC" w:rsidP="002A257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83E50">
              <w:rPr>
                <w:rFonts w:ascii="Times New Roman" w:hAnsi="Times New Roman"/>
                <w:b/>
                <w:i/>
                <w:sz w:val="24"/>
                <w:szCs w:val="24"/>
              </w:rPr>
              <w:t>з/п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4BC" w:rsidRPr="00883E50" w:rsidRDefault="001224BC" w:rsidP="002A257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83E50">
              <w:rPr>
                <w:rFonts w:ascii="Times New Roman" w:hAnsi="Times New Roman"/>
                <w:b/>
                <w:i/>
                <w:sz w:val="24"/>
                <w:szCs w:val="24"/>
              </w:rPr>
              <w:t>Етапи опрацювання звернення про надання послуги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4BC" w:rsidRPr="00883E50" w:rsidRDefault="001224BC" w:rsidP="002A257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83E50">
              <w:rPr>
                <w:rFonts w:ascii="Times New Roman" w:hAnsi="Times New Roman"/>
                <w:b/>
                <w:i/>
                <w:sz w:val="24"/>
                <w:szCs w:val="24"/>
              </w:rPr>
              <w:t>Відповідальна посадова особа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4BC" w:rsidRPr="00883E50" w:rsidRDefault="001224BC" w:rsidP="002A257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83E50">
              <w:rPr>
                <w:rFonts w:ascii="Times New Roman" w:hAnsi="Times New Roman"/>
                <w:b/>
                <w:i/>
                <w:sz w:val="24"/>
                <w:szCs w:val="24"/>
              </w:rPr>
              <w:t>Структурний підрозділ відповідальний за етапи</w:t>
            </w:r>
          </w:p>
          <w:p w:rsidR="001224BC" w:rsidRPr="00883E50" w:rsidRDefault="001224BC" w:rsidP="002A257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83E50">
              <w:rPr>
                <w:rFonts w:ascii="Times New Roman" w:hAnsi="Times New Roman"/>
                <w:b/>
                <w:i/>
                <w:sz w:val="24"/>
                <w:szCs w:val="24"/>
              </w:rPr>
              <w:t>(дію, рішення)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4BC" w:rsidRPr="00883E50" w:rsidRDefault="001224BC" w:rsidP="002A257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83E5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Строки виконання етапів </w:t>
            </w:r>
          </w:p>
          <w:p w:rsidR="001224BC" w:rsidRPr="00883E50" w:rsidRDefault="001224BC" w:rsidP="002A257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83E50">
              <w:rPr>
                <w:rFonts w:ascii="Times New Roman" w:hAnsi="Times New Roman"/>
                <w:b/>
                <w:i/>
                <w:sz w:val="24"/>
                <w:szCs w:val="24"/>
              </w:rPr>
              <w:t>(дії, рішення)</w:t>
            </w:r>
          </w:p>
        </w:tc>
      </w:tr>
      <w:tr w:rsidR="00883E50" w:rsidRPr="00883E50" w:rsidTr="002A2571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4BC" w:rsidRPr="00883E50" w:rsidRDefault="001224BC" w:rsidP="002A257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3E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4BC" w:rsidRPr="00883E50" w:rsidRDefault="001224BC" w:rsidP="002A257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3E5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4BC" w:rsidRPr="00883E50" w:rsidRDefault="001224BC" w:rsidP="002A257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3E50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4BC" w:rsidRPr="00883E50" w:rsidRDefault="001224BC" w:rsidP="002A257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3E50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4BC" w:rsidRPr="00883E50" w:rsidRDefault="001224BC" w:rsidP="002A257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3E50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883E50" w:rsidRPr="00883E50" w:rsidTr="002A2571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4BC" w:rsidRPr="00883E50" w:rsidRDefault="001224BC" w:rsidP="002A257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83E5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4BC" w:rsidRPr="00883E50" w:rsidRDefault="001224BC" w:rsidP="002A257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83E5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Інформування про види послуг; перелік документів тощо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4BC" w:rsidRPr="00883E50" w:rsidRDefault="001224BC" w:rsidP="002A257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83E5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Адміністратор Центру адміністративних послуг «Віза»  (надалі </w:t>
            </w:r>
            <w:r w:rsidRPr="00883E50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- </w:t>
            </w:r>
            <w:r w:rsidRPr="00883E5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Адміністратор)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4BC" w:rsidRPr="00883E50" w:rsidRDefault="001224BC" w:rsidP="002A257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83E5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Центр адміністративних послуг «Віза» </w:t>
            </w:r>
            <w:r w:rsidR="00842603" w:rsidRPr="00883E5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(«Центр Дії»)</w:t>
            </w:r>
          </w:p>
          <w:p w:rsidR="001224BC" w:rsidRPr="00883E50" w:rsidRDefault="001224BC" w:rsidP="002A257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83E5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(надалі - Центр)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4BC" w:rsidRPr="00883E50" w:rsidRDefault="001224BC" w:rsidP="002A257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83E5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момент звернення</w:t>
            </w:r>
          </w:p>
        </w:tc>
      </w:tr>
      <w:tr w:rsidR="00883E50" w:rsidRPr="00883E50" w:rsidTr="002A2571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4BC" w:rsidRPr="00883E50" w:rsidRDefault="001224BC" w:rsidP="002A257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83E5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4BC" w:rsidRPr="00883E50" w:rsidRDefault="001224BC" w:rsidP="00197A0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83E5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Прийняття заяви </w:t>
            </w:r>
            <w:r w:rsidR="001237FC" w:rsidRPr="00883E5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та </w:t>
            </w:r>
            <w:r w:rsidR="00014131" w:rsidRPr="00883E5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відповідного </w:t>
            </w:r>
            <w:r w:rsidR="001237FC" w:rsidRPr="00883E5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пакету документів</w:t>
            </w:r>
            <w:r w:rsidR="00564B43" w:rsidRPr="00883E5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, у тому числі в електронному вигляді в комп’ютерній програмі «Електронна система оцінки якості надання послуг» (надалі – комп’ютерна програма «ЕСОЯ») з накладанням кваліфікованого електронного підпису</w:t>
            </w:r>
            <w:r w:rsidR="00197A0E" w:rsidRPr="00883E5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(для адміністратора)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4BC" w:rsidRPr="00883E50" w:rsidRDefault="001224BC" w:rsidP="002A257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83E5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Адміністратор 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4BC" w:rsidRPr="00883E50" w:rsidRDefault="001224BC" w:rsidP="002A257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83E5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Центр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4BC" w:rsidRPr="00883E50" w:rsidRDefault="001224BC" w:rsidP="002A257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83E5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день надходження документів</w:t>
            </w:r>
          </w:p>
        </w:tc>
      </w:tr>
      <w:tr w:rsidR="00883E50" w:rsidRPr="00883E50" w:rsidTr="002A2571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4BC" w:rsidRPr="00883E50" w:rsidRDefault="001224BC" w:rsidP="002A257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83E50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4BC" w:rsidRPr="00883E50" w:rsidRDefault="001224BC" w:rsidP="002A257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83E5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Передача заяви</w:t>
            </w:r>
            <w:r w:rsidR="006864F7" w:rsidRPr="00883E5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та відповідного пакету документів</w:t>
            </w:r>
            <w:r w:rsidRPr="00883E5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працівнику загального відділу</w:t>
            </w:r>
            <w:r w:rsidR="00197A0E" w:rsidRPr="00883E5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, </w:t>
            </w:r>
            <w:r w:rsidRPr="00883E5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="00197A0E" w:rsidRPr="00883E5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 електронному вигляді через комп’ютерну програму «ЕСОЯ» до комп’ютерної програми «КАІ-документообіг»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4BC" w:rsidRPr="00883E50" w:rsidRDefault="001224BC" w:rsidP="002A257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83E5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Адміністратор 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4BC" w:rsidRPr="00883E50" w:rsidRDefault="001224BC" w:rsidP="002A257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83E5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Центр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4BC" w:rsidRPr="00883E50" w:rsidRDefault="001224BC" w:rsidP="002A257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3E50">
              <w:rPr>
                <w:rFonts w:ascii="Times New Roman" w:hAnsi="Times New Roman"/>
                <w:sz w:val="24"/>
                <w:szCs w:val="24"/>
              </w:rPr>
              <w:t>Не пізніше наступного робочого дня</w:t>
            </w:r>
          </w:p>
        </w:tc>
      </w:tr>
      <w:tr w:rsidR="00883E50" w:rsidRPr="00883E50" w:rsidTr="002A2571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4BC" w:rsidRPr="00883E50" w:rsidRDefault="001224BC" w:rsidP="002A257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83E5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4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4BC" w:rsidRPr="00883E50" w:rsidRDefault="001224BC" w:rsidP="002A2571">
            <w:pPr>
              <w:pStyle w:val="Standard"/>
              <w:rPr>
                <w:rFonts w:cs="Times New Roman"/>
                <w:lang w:val="uk-UA"/>
              </w:rPr>
            </w:pPr>
            <w:r w:rsidRPr="00883E50">
              <w:rPr>
                <w:rFonts w:cs="Times New Roman"/>
                <w:lang w:val="uk-UA"/>
              </w:rPr>
              <w:t>Передача заяви</w:t>
            </w:r>
            <w:r w:rsidR="006864F7" w:rsidRPr="00883E50">
              <w:rPr>
                <w:rFonts w:cs="Times New Roman"/>
                <w:lang w:val="uk-UA"/>
              </w:rPr>
              <w:t xml:space="preserve"> </w:t>
            </w:r>
            <w:r w:rsidR="006864F7" w:rsidRPr="00883E50">
              <w:rPr>
                <w:lang w:val="uk-UA" w:eastAsia="uk-UA"/>
              </w:rPr>
              <w:t>та відповідного пакету документів</w:t>
            </w:r>
            <w:r w:rsidRPr="00883E50">
              <w:rPr>
                <w:rFonts w:cs="Times New Roman"/>
                <w:lang w:val="uk-UA"/>
              </w:rPr>
              <w:t xml:space="preserve"> для розгляду головою районної у місті ради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4BC" w:rsidRPr="00883E50" w:rsidRDefault="001224BC" w:rsidP="002A2571">
            <w:pPr>
              <w:pStyle w:val="Standard"/>
              <w:rPr>
                <w:rFonts w:cs="Times New Roman"/>
                <w:lang w:val="uk-UA"/>
              </w:rPr>
            </w:pPr>
            <w:r w:rsidRPr="00883E50">
              <w:rPr>
                <w:rFonts w:cs="Times New Roman"/>
                <w:lang w:val="uk-UA"/>
              </w:rPr>
              <w:t xml:space="preserve">Працівник загального відділу 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4BC" w:rsidRPr="00883E50" w:rsidRDefault="001224BC" w:rsidP="002A2571">
            <w:pPr>
              <w:pStyle w:val="Standard"/>
              <w:snapToGrid w:val="0"/>
              <w:rPr>
                <w:rFonts w:cs="Times New Roman"/>
                <w:lang w:val="uk-UA"/>
              </w:rPr>
            </w:pPr>
            <w:r w:rsidRPr="00883E50">
              <w:rPr>
                <w:rFonts w:cs="Times New Roman"/>
                <w:lang w:val="uk-UA"/>
              </w:rPr>
              <w:t xml:space="preserve">Загальний відділ 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4BC" w:rsidRPr="00883E50" w:rsidRDefault="001224BC" w:rsidP="002A257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3E50">
              <w:rPr>
                <w:rFonts w:ascii="Times New Roman" w:hAnsi="Times New Roman"/>
                <w:sz w:val="24"/>
                <w:szCs w:val="24"/>
              </w:rPr>
              <w:t>2 рази на день</w:t>
            </w:r>
          </w:p>
        </w:tc>
      </w:tr>
      <w:tr w:rsidR="00883E50" w:rsidRPr="00883E50" w:rsidTr="002A2571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4BC" w:rsidRPr="00883E50" w:rsidRDefault="001224BC" w:rsidP="002A257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83E50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4BC" w:rsidRPr="00883E50" w:rsidRDefault="001224BC" w:rsidP="002A2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3E50">
              <w:rPr>
                <w:rFonts w:ascii="Times New Roman" w:hAnsi="Times New Roman"/>
                <w:sz w:val="24"/>
                <w:szCs w:val="24"/>
              </w:rPr>
              <w:t>Розгляд заяви;</w:t>
            </w:r>
          </w:p>
          <w:p w:rsidR="001224BC" w:rsidRPr="00883E50" w:rsidRDefault="001224BC" w:rsidP="002A2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3E50">
              <w:rPr>
                <w:rFonts w:ascii="Times New Roman" w:hAnsi="Times New Roman"/>
                <w:sz w:val="24"/>
                <w:szCs w:val="24"/>
              </w:rPr>
              <w:t>накладення резолюції</w:t>
            </w:r>
          </w:p>
          <w:p w:rsidR="001224BC" w:rsidRPr="00883E50" w:rsidRDefault="001224BC" w:rsidP="002A2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4BC" w:rsidRPr="00883E50" w:rsidRDefault="001224BC" w:rsidP="002A2571">
            <w:pPr>
              <w:pStyle w:val="Standard"/>
              <w:rPr>
                <w:rFonts w:cs="Times New Roman"/>
                <w:b/>
                <w:i/>
                <w:lang w:val="uk-UA"/>
              </w:rPr>
            </w:pPr>
            <w:r w:rsidRPr="00883E50">
              <w:rPr>
                <w:rFonts w:cs="Times New Roman"/>
                <w:lang w:val="uk-UA"/>
              </w:rPr>
              <w:t>Голова районної у місті ради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4BC" w:rsidRPr="00883E50" w:rsidRDefault="001224BC" w:rsidP="002A2571">
            <w:pPr>
              <w:pStyle w:val="Standard"/>
              <w:snapToGrid w:val="0"/>
              <w:jc w:val="center"/>
              <w:rPr>
                <w:rFonts w:cs="Times New Roman"/>
                <w:lang w:val="uk-UA"/>
              </w:rPr>
            </w:pPr>
            <w:r w:rsidRPr="00883E50">
              <w:rPr>
                <w:rFonts w:cs="Times New Roman"/>
                <w:lang w:val="uk-UA"/>
              </w:rPr>
              <w:t>-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4BC" w:rsidRPr="00883E50" w:rsidRDefault="001224BC" w:rsidP="002A2571">
            <w:pPr>
              <w:pStyle w:val="Standard"/>
              <w:rPr>
                <w:rFonts w:cs="Times New Roman"/>
                <w:lang w:val="uk-UA"/>
              </w:rPr>
            </w:pPr>
            <w:r w:rsidRPr="00883E50">
              <w:rPr>
                <w:rFonts w:cs="Times New Roman"/>
                <w:lang w:val="uk-UA"/>
              </w:rPr>
              <w:t>Протягом 1 робочого дня</w:t>
            </w:r>
          </w:p>
        </w:tc>
      </w:tr>
      <w:tr w:rsidR="00883E50" w:rsidRPr="00883E50" w:rsidTr="002A2571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4BC" w:rsidRPr="00883E50" w:rsidRDefault="001224BC" w:rsidP="002A257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83E50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4BC" w:rsidRPr="00883E50" w:rsidRDefault="001224BC" w:rsidP="002A257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3E50">
              <w:rPr>
                <w:rFonts w:ascii="Times New Roman" w:hAnsi="Times New Roman"/>
                <w:sz w:val="24"/>
                <w:szCs w:val="24"/>
              </w:rPr>
              <w:t xml:space="preserve">Передача заяви </w:t>
            </w:r>
            <w:r w:rsidR="00BF1E81" w:rsidRPr="00883E50">
              <w:rPr>
                <w:rFonts w:ascii="Times New Roman" w:hAnsi="Times New Roman"/>
                <w:sz w:val="24"/>
                <w:szCs w:val="24"/>
              </w:rPr>
              <w:t xml:space="preserve">та пакету документів </w:t>
            </w:r>
            <w:r w:rsidRPr="00883E50">
              <w:rPr>
                <w:rFonts w:ascii="Times New Roman" w:hAnsi="Times New Roman"/>
                <w:sz w:val="24"/>
                <w:szCs w:val="24"/>
              </w:rPr>
              <w:t xml:space="preserve">до відділу 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4BC" w:rsidRPr="00883E50" w:rsidRDefault="001224BC" w:rsidP="002A2571">
            <w:pPr>
              <w:pStyle w:val="Standard"/>
              <w:rPr>
                <w:rFonts w:cs="Times New Roman"/>
                <w:lang w:val="uk-UA"/>
              </w:rPr>
            </w:pPr>
            <w:r w:rsidRPr="00883E50">
              <w:rPr>
                <w:rFonts w:cs="Times New Roman"/>
                <w:lang w:val="uk-UA"/>
              </w:rPr>
              <w:t xml:space="preserve">Працівник загального відділу 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4BC" w:rsidRPr="00883E50" w:rsidRDefault="001224BC" w:rsidP="002A2571">
            <w:pPr>
              <w:pStyle w:val="Standard"/>
              <w:snapToGrid w:val="0"/>
              <w:rPr>
                <w:rFonts w:cs="Times New Roman"/>
                <w:lang w:val="uk-UA"/>
              </w:rPr>
            </w:pPr>
            <w:r w:rsidRPr="00883E50">
              <w:rPr>
                <w:rFonts w:cs="Times New Roman"/>
                <w:lang w:val="uk-UA"/>
              </w:rPr>
              <w:t xml:space="preserve">Загальний відділ 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4BC" w:rsidRPr="00883E50" w:rsidRDefault="001224BC" w:rsidP="002A257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3E50">
              <w:rPr>
                <w:rFonts w:ascii="Times New Roman" w:hAnsi="Times New Roman"/>
                <w:sz w:val="24"/>
                <w:szCs w:val="24"/>
              </w:rPr>
              <w:t>У день надходження документів</w:t>
            </w:r>
          </w:p>
        </w:tc>
      </w:tr>
      <w:tr w:rsidR="00883E50" w:rsidRPr="00883E50" w:rsidTr="002A2571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4BC" w:rsidRPr="00883E50" w:rsidRDefault="001224BC" w:rsidP="002A257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83E50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2A" w:rsidRPr="00883E50" w:rsidRDefault="001224BC" w:rsidP="002A2571">
            <w:pPr>
              <w:pStyle w:val="Standard"/>
              <w:rPr>
                <w:lang w:val="uk-UA"/>
              </w:rPr>
            </w:pPr>
            <w:r w:rsidRPr="00883E50">
              <w:rPr>
                <w:rFonts w:cs="Times New Roman"/>
                <w:lang w:val="uk-UA"/>
              </w:rPr>
              <w:t>Реєстрація заяви</w:t>
            </w:r>
            <w:r w:rsidR="008E334F" w:rsidRPr="00883E50">
              <w:rPr>
                <w:rFonts w:cs="Times New Roman"/>
                <w:lang w:val="uk-UA"/>
              </w:rPr>
              <w:t xml:space="preserve"> та пакету документів</w:t>
            </w:r>
            <w:r w:rsidRPr="00883E50">
              <w:rPr>
                <w:rFonts w:cs="Times New Roman"/>
                <w:lang w:val="uk-UA"/>
              </w:rPr>
              <w:t xml:space="preserve"> для надання публічної послуги після </w:t>
            </w:r>
            <w:r w:rsidR="006A3B64" w:rsidRPr="00883E50">
              <w:rPr>
                <w:rFonts w:cs="Times New Roman"/>
                <w:lang w:val="uk-UA"/>
              </w:rPr>
              <w:t>резолюції</w:t>
            </w:r>
            <w:r w:rsidRPr="00883E50">
              <w:rPr>
                <w:rFonts w:cs="Times New Roman"/>
                <w:lang w:val="uk-UA"/>
              </w:rPr>
              <w:t xml:space="preserve"> голови районної у місті ради у відділі 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4BC" w:rsidRPr="00883E50" w:rsidRDefault="00705D9B" w:rsidP="002A257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3E50">
              <w:rPr>
                <w:rFonts w:ascii="Times New Roman" w:hAnsi="Times New Roman"/>
                <w:sz w:val="24"/>
                <w:szCs w:val="24"/>
              </w:rPr>
              <w:t>Працівник відділу з питань обліку, розподілу та приватизації житлового фонду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4BC" w:rsidRPr="00883E50" w:rsidRDefault="00705D9B" w:rsidP="002A257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3E50">
              <w:rPr>
                <w:rFonts w:ascii="Times New Roman" w:hAnsi="Times New Roman"/>
                <w:sz w:val="24"/>
                <w:szCs w:val="24"/>
              </w:rPr>
              <w:t>Відділ з питань обліку, розподілу та приватизації житлового фонду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4BC" w:rsidRPr="00883E50" w:rsidRDefault="001224BC" w:rsidP="002A257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3E50">
              <w:rPr>
                <w:rFonts w:ascii="Times New Roman" w:hAnsi="Times New Roman"/>
                <w:sz w:val="24"/>
                <w:szCs w:val="24"/>
              </w:rPr>
              <w:t>У день надходження документів</w:t>
            </w:r>
          </w:p>
        </w:tc>
      </w:tr>
      <w:tr w:rsidR="00883E50" w:rsidRPr="00883E50" w:rsidTr="002A2571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4BC" w:rsidRPr="00883E50" w:rsidRDefault="001224BC" w:rsidP="002A257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83E50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4BC" w:rsidRPr="00883E50" w:rsidRDefault="001224BC" w:rsidP="002A257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3E50">
              <w:rPr>
                <w:rFonts w:ascii="Times New Roman" w:hAnsi="Times New Roman"/>
                <w:sz w:val="24"/>
                <w:szCs w:val="24"/>
              </w:rPr>
              <w:t>Розгляд заяви; накладання резолюції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4BC" w:rsidRPr="00883E50" w:rsidRDefault="001224BC" w:rsidP="002A257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3E50">
              <w:rPr>
                <w:rFonts w:ascii="Times New Roman" w:hAnsi="Times New Roman"/>
                <w:sz w:val="24"/>
                <w:szCs w:val="24"/>
              </w:rPr>
              <w:t xml:space="preserve">Завідувач відділу </w:t>
            </w:r>
            <w:r w:rsidR="00705D9B" w:rsidRPr="00883E50">
              <w:rPr>
                <w:rFonts w:ascii="Times New Roman" w:hAnsi="Times New Roman"/>
                <w:sz w:val="24"/>
                <w:szCs w:val="24"/>
              </w:rPr>
              <w:t>з питань обліку, розподілу та приватизації житлового фонду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4BC" w:rsidRPr="00883E50" w:rsidRDefault="001224BC" w:rsidP="002A257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3E50">
              <w:rPr>
                <w:rFonts w:ascii="Times New Roman" w:hAnsi="Times New Roman"/>
                <w:sz w:val="24"/>
                <w:szCs w:val="24"/>
              </w:rPr>
              <w:t xml:space="preserve">Відділ </w:t>
            </w:r>
            <w:r w:rsidR="00705D9B" w:rsidRPr="00883E50">
              <w:rPr>
                <w:rFonts w:ascii="Times New Roman" w:hAnsi="Times New Roman"/>
                <w:sz w:val="24"/>
                <w:szCs w:val="24"/>
              </w:rPr>
              <w:t>з питань обліку, розподілу та приватизації житлового фонду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4BC" w:rsidRPr="00883E50" w:rsidRDefault="001224BC" w:rsidP="002A2571">
            <w:pPr>
              <w:pStyle w:val="Standard"/>
              <w:rPr>
                <w:rFonts w:cs="Times New Roman"/>
                <w:lang w:val="uk-UA"/>
              </w:rPr>
            </w:pPr>
            <w:r w:rsidRPr="00883E50">
              <w:rPr>
                <w:rFonts w:cs="Times New Roman"/>
                <w:lang w:val="uk-UA"/>
              </w:rPr>
              <w:t>У день  надходження документів</w:t>
            </w:r>
          </w:p>
        </w:tc>
      </w:tr>
      <w:tr w:rsidR="00883E50" w:rsidRPr="00883E50" w:rsidTr="002A2571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4BC" w:rsidRPr="00883E50" w:rsidRDefault="001224BC" w:rsidP="002A257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83E50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4BC" w:rsidRPr="00883E50" w:rsidRDefault="001224BC" w:rsidP="002A257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3E50">
              <w:rPr>
                <w:rFonts w:ascii="Times New Roman" w:hAnsi="Times New Roman"/>
                <w:sz w:val="24"/>
                <w:szCs w:val="24"/>
              </w:rPr>
              <w:t>Оформлення довідки про перебування на квартирному обліку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4BC" w:rsidRPr="00883E50" w:rsidRDefault="001224BC" w:rsidP="002A257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3E50">
              <w:rPr>
                <w:rFonts w:ascii="Times New Roman" w:hAnsi="Times New Roman"/>
                <w:sz w:val="24"/>
                <w:szCs w:val="24"/>
              </w:rPr>
              <w:t xml:space="preserve">Працівник відділу </w:t>
            </w:r>
            <w:r w:rsidR="00705D9B" w:rsidRPr="00883E50">
              <w:rPr>
                <w:rFonts w:ascii="Times New Roman" w:hAnsi="Times New Roman"/>
                <w:sz w:val="24"/>
                <w:szCs w:val="24"/>
              </w:rPr>
              <w:t>з питань обліку, розподілу та приватизації житлового фонду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4BC" w:rsidRPr="00883E50" w:rsidRDefault="001224BC" w:rsidP="002A257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3E50">
              <w:rPr>
                <w:rFonts w:ascii="Times New Roman" w:hAnsi="Times New Roman"/>
                <w:sz w:val="24"/>
                <w:szCs w:val="24"/>
              </w:rPr>
              <w:t xml:space="preserve">Відділ </w:t>
            </w:r>
            <w:r w:rsidR="00705D9B" w:rsidRPr="00883E50">
              <w:rPr>
                <w:rFonts w:ascii="Times New Roman" w:hAnsi="Times New Roman"/>
                <w:sz w:val="24"/>
                <w:szCs w:val="24"/>
              </w:rPr>
              <w:t>з питань обліку, розподілу та приватизації житлового фонду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4BC" w:rsidRPr="00883E50" w:rsidRDefault="001224BC" w:rsidP="002A257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3E50">
              <w:rPr>
                <w:rFonts w:ascii="Times New Roman" w:hAnsi="Times New Roman"/>
                <w:sz w:val="24"/>
                <w:szCs w:val="24"/>
              </w:rPr>
              <w:t>У день отримання документів</w:t>
            </w:r>
          </w:p>
        </w:tc>
      </w:tr>
      <w:tr w:rsidR="00883E50" w:rsidRPr="00883E50" w:rsidTr="002A2571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4BC" w:rsidRPr="00883E50" w:rsidRDefault="001224BC" w:rsidP="002A257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83E50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4BC" w:rsidRPr="00883E50" w:rsidRDefault="001224BC" w:rsidP="0076790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3E50">
              <w:rPr>
                <w:rFonts w:ascii="Times New Roman" w:hAnsi="Times New Roman"/>
                <w:sz w:val="24"/>
                <w:szCs w:val="24"/>
              </w:rPr>
              <w:t>Підписання довідки про пе</w:t>
            </w:r>
            <w:r w:rsidR="00197A0E" w:rsidRPr="00883E50">
              <w:rPr>
                <w:rFonts w:ascii="Times New Roman" w:hAnsi="Times New Roman"/>
                <w:sz w:val="24"/>
                <w:szCs w:val="24"/>
              </w:rPr>
              <w:t xml:space="preserve">ребування на квартирному обліку, </w:t>
            </w:r>
            <w:r w:rsidR="00197A0E" w:rsidRPr="00883E5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 електронному вигляді</w:t>
            </w:r>
            <w:r w:rsidR="0076790F" w:rsidRPr="00883E5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="00197A0E" w:rsidRPr="00883E5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="00197A0E" w:rsidRPr="00883E50">
              <w:rPr>
                <w:rFonts w:ascii="Times New Roman" w:hAnsi="Times New Roman"/>
                <w:sz w:val="24"/>
                <w:szCs w:val="24"/>
              </w:rPr>
              <w:t>накладання електронного цифрового підпису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4BC" w:rsidRPr="00883E50" w:rsidRDefault="00197A0E" w:rsidP="00705D9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3E50">
              <w:rPr>
                <w:rFonts w:ascii="Times New Roman" w:hAnsi="Times New Roman"/>
                <w:sz w:val="24"/>
                <w:szCs w:val="24"/>
              </w:rPr>
              <w:t>Голова районної у місті ради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4BC" w:rsidRPr="00883E50" w:rsidRDefault="001224BC" w:rsidP="002A257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3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4BC" w:rsidRPr="00883E50" w:rsidRDefault="001224BC" w:rsidP="002A257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3E50">
              <w:rPr>
                <w:rFonts w:ascii="Times New Roman" w:hAnsi="Times New Roman"/>
                <w:sz w:val="24"/>
                <w:szCs w:val="24"/>
              </w:rPr>
              <w:t xml:space="preserve">Протягом 1 робочого дня </w:t>
            </w:r>
          </w:p>
        </w:tc>
      </w:tr>
      <w:tr w:rsidR="00883E50" w:rsidRPr="00883E50" w:rsidTr="002A2571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4BC" w:rsidRPr="00883E50" w:rsidRDefault="001224BC" w:rsidP="002A257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83E50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4BC" w:rsidRPr="00883E50" w:rsidRDefault="001224BC" w:rsidP="002A257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3E50">
              <w:rPr>
                <w:rFonts w:ascii="Times New Roman" w:hAnsi="Times New Roman"/>
                <w:sz w:val="24"/>
                <w:szCs w:val="24"/>
              </w:rPr>
              <w:t xml:space="preserve">Передача довідки про перебування на квартирному обліку до загального відділу 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4BC" w:rsidRDefault="001224BC" w:rsidP="002A257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3E50">
              <w:rPr>
                <w:rFonts w:ascii="Times New Roman" w:hAnsi="Times New Roman"/>
                <w:sz w:val="24"/>
                <w:szCs w:val="24"/>
              </w:rPr>
              <w:t xml:space="preserve">Працівник відділу </w:t>
            </w:r>
            <w:r w:rsidR="00705D9B" w:rsidRPr="00883E50">
              <w:rPr>
                <w:rFonts w:ascii="Times New Roman" w:hAnsi="Times New Roman"/>
                <w:sz w:val="24"/>
                <w:szCs w:val="24"/>
              </w:rPr>
              <w:t>з питань обліку, розподілу та приватизації житлового фонду</w:t>
            </w:r>
          </w:p>
          <w:p w:rsidR="00E837D0" w:rsidRPr="00883E50" w:rsidRDefault="00E837D0" w:rsidP="002A257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4BC" w:rsidRPr="00883E50" w:rsidRDefault="001224BC" w:rsidP="002A257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3E50">
              <w:rPr>
                <w:rFonts w:ascii="Times New Roman" w:hAnsi="Times New Roman"/>
                <w:sz w:val="24"/>
                <w:szCs w:val="24"/>
              </w:rPr>
              <w:t xml:space="preserve">Відділ </w:t>
            </w:r>
            <w:r w:rsidR="00705D9B" w:rsidRPr="00883E50">
              <w:rPr>
                <w:rFonts w:ascii="Times New Roman" w:hAnsi="Times New Roman"/>
                <w:sz w:val="24"/>
                <w:szCs w:val="24"/>
              </w:rPr>
              <w:t>з питань обліку, розподілу та приватизації житлового фонду</w:t>
            </w:r>
          </w:p>
          <w:p w:rsidR="00713042" w:rsidRPr="00883E50" w:rsidRDefault="00713042" w:rsidP="002A257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4BC" w:rsidRPr="00883E50" w:rsidRDefault="001224BC" w:rsidP="002A257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83E5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день надходження документів</w:t>
            </w:r>
          </w:p>
        </w:tc>
      </w:tr>
      <w:tr w:rsidR="00883E50" w:rsidRPr="00883E50" w:rsidTr="002A2571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4BC" w:rsidRPr="00883E50" w:rsidRDefault="001224BC" w:rsidP="002A257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83E50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D0" w:rsidRDefault="001224BC" w:rsidP="0076790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83E50">
              <w:rPr>
                <w:rFonts w:ascii="Times New Roman" w:hAnsi="Times New Roman"/>
                <w:sz w:val="24"/>
                <w:szCs w:val="24"/>
              </w:rPr>
              <w:t>Передача довідки про перебування на кварт</w:t>
            </w:r>
            <w:r w:rsidR="0076790F" w:rsidRPr="00883E50">
              <w:rPr>
                <w:rFonts w:ascii="Times New Roman" w:hAnsi="Times New Roman"/>
                <w:sz w:val="24"/>
                <w:szCs w:val="24"/>
              </w:rPr>
              <w:t xml:space="preserve">ирному обліку до Адміністратора, </w:t>
            </w:r>
            <w:r w:rsidR="0076790F" w:rsidRPr="00883E5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тому числі в електронному вигляді через комп’ютерну програму «КАІ-документообіг» до комп’ютерної програми «ЕСОЯ»</w:t>
            </w:r>
          </w:p>
          <w:p w:rsidR="001224BC" w:rsidRPr="00883E50" w:rsidRDefault="0076790F" w:rsidP="0076790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3E5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4BC" w:rsidRPr="00883E50" w:rsidRDefault="001224BC" w:rsidP="002A2571">
            <w:pPr>
              <w:pStyle w:val="Standard"/>
              <w:rPr>
                <w:rFonts w:cs="Times New Roman"/>
                <w:lang w:val="uk-UA"/>
              </w:rPr>
            </w:pPr>
            <w:r w:rsidRPr="00883E50">
              <w:rPr>
                <w:rFonts w:cs="Times New Roman"/>
                <w:lang w:val="uk-UA"/>
              </w:rPr>
              <w:t xml:space="preserve">Працівник загального відділу 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4BC" w:rsidRPr="00883E50" w:rsidRDefault="001224BC" w:rsidP="002A2571">
            <w:pPr>
              <w:pStyle w:val="Standard"/>
              <w:snapToGrid w:val="0"/>
              <w:rPr>
                <w:rFonts w:cs="Times New Roman"/>
                <w:lang w:val="uk-UA"/>
              </w:rPr>
            </w:pPr>
            <w:r w:rsidRPr="00883E50">
              <w:rPr>
                <w:rFonts w:cs="Times New Roman"/>
                <w:lang w:val="uk-UA"/>
              </w:rPr>
              <w:t xml:space="preserve">Загальний відділ 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4BC" w:rsidRPr="00883E50" w:rsidRDefault="001224BC" w:rsidP="002A257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83E5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день отримання результату надання публічної послуги</w:t>
            </w:r>
          </w:p>
        </w:tc>
      </w:tr>
      <w:tr w:rsidR="00883E50" w:rsidRPr="00883E50" w:rsidTr="002A2571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4BC" w:rsidRPr="00883E50" w:rsidRDefault="001224BC" w:rsidP="002A257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83E5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13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4BC" w:rsidRPr="00883E50" w:rsidRDefault="001224BC" w:rsidP="002A257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83E5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Направлення повідомлення про видачу результату публічної послуги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4BC" w:rsidRPr="00883E50" w:rsidRDefault="001224BC" w:rsidP="002A257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83E5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Адміністратор 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4BC" w:rsidRPr="00883E50" w:rsidRDefault="001224BC" w:rsidP="002A257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83E5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Центр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4BC" w:rsidRPr="00883E50" w:rsidRDefault="001224BC" w:rsidP="002A257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83E5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день отримання результату надання публічної послуги</w:t>
            </w:r>
          </w:p>
          <w:p w:rsidR="0076790F" w:rsidRPr="00883E50" w:rsidRDefault="0076790F" w:rsidP="002A257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883E50" w:rsidRPr="00883E50" w:rsidTr="002A2571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4BC" w:rsidRPr="00883E50" w:rsidRDefault="001224BC" w:rsidP="002A257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83E50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4BC" w:rsidRPr="00883E50" w:rsidRDefault="001224BC" w:rsidP="002A257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83E5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Видача результату </w:t>
            </w:r>
          </w:p>
          <w:p w:rsidR="001224BC" w:rsidRPr="00883E50" w:rsidRDefault="001224BC" w:rsidP="002A257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83E5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публічної  послуги</w:t>
            </w:r>
            <w:r w:rsidR="0076790F" w:rsidRPr="00883E5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**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4BC" w:rsidRPr="00883E50" w:rsidRDefault="001224BC" w:rsidP="002A257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83E5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Адміністратор 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4BC" w:rsidRPr="00883E50" w:rsidRDefault="001224BC" w:rsidP="002A257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83E5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Центр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4BC" w:rsidRPr="00883E50" w:rsidRDefault="001224BC" w:rsidP="002A257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83E5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день особистого звернення заявника</w:t>
            </w:r>
          </w:p>
        </w:tc>
      </w:tr>
    </w:tbl>
    <w:p w:rsidR="001224BC" w:rsidRPr="00883E50" w:rsidRDefault="001224BC" w:rsidP="001224B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3E50">
        <w:rPr>
          <w:rFonts w:ascii="Times New Roman" w:eastAsia="Times New Roman" w:hAnsi="Times New Roman"/>
          <w:sz w:val="24"/>
          <w:szCs w:val="24"/>
          <w:lang w:eastAsia="ru-RU"/>
        </w:rPr>
        <w:t>* Суб’єкт звернення має право оскаржити результат надання п</w:t>
      </w:r>
      <w:r w:rsidR="00026E2A" w:rsidRPr="00883E50">
        <w:rPr>
          <w:rFonts w:ascii="Times New Roman" w:eastAsia="Times New Roman" w:hAnsi="Times New Roman"/>
          <w:sz w:val="24"/>
          <w:szCs w:val="24"/>
          <w:lang w:eastAsia="ru-RU"/>
        </w:rPr>
        <w:t>ублічної послуги до адміністративного органу вищого рівня шляхом подачі скарги, або в судовому порядку.</w:t>
      </w:r>
    </w:p>
    <w:p w:rsidR="00705D9B" w:rsidRPr="00883E50" w:rsidRDefault="0076790F" w:rsidP="00705D9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3E5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**</w:t>
      </w:r>
      <w:r w:rsidRPr="00883E50">
        <w:rPr>
          <w:rFonts w:ascii="Times New Roman" w:eastAsia="Times New Roman" w:hAnsi="Times New Roman"/>
          <w:sz w:val="24"/>
          <w:szCs w:val="24"/>
          <w:lang w:eastAsia="ru-RU"/>
        </w:rPr>
        <w:t xml:space="preserve"> У разі подання заяви через </w:t>
      </w:r>
      <w:proofErr w:type="spellStart"/>
      <w:r w:rsidRPr="00883E50">
        <w:rPr>
          <w:rFonts w:ascii="Times New Roman" w:eastAsia="Times New Roman" w:hAnsi="Times New Roman"/>
          <w:sz w:val="24"/>
          <w:szCs w:val="24"/>
          <w:lang w:eastAsia="ru-RU"/>
        </w:rPr>
        <w:t>вебпортал</w:t>
      </w:r>
      <w:proofErr w:type="spellEnd"/>
      <w:r w:rsidRPr="00883E50">
        <w:rPr>
          <w:rFonts w:ascii="Times New Roman" w:eastAsia="Times New Roman" w:hAnsi="Times New Roman"/>
          <w:sz w:val="24"/>
          <w:szCs w:val="24"/>
          <w:lang w:eastAsia="ru-RU"/>
        </w:rPr>
        <w:t xml:space="preserve"> Центру, заявник самостійно отримує результат послуги в особистому кабінеті.</w:t>
      </w:r>
    </w:p>
    <w:p w:rsidR="00E837D0" w:rsidRDefault="00E837D0" w:rsidP="001224BC"/>
    <w:p w:rsidR="00E837D0" w:rsidRDefault="00E837D0" w:rsidP="00E837D0"/>
    <w:p w:rsidR="00E837D0" w:rsidRPr="00E837D0" w:rsidRDefault="00E837D0" w:rsidP="00E837D0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E837D0">
        <w:rPr>
          <w:rFonts w:ascii="Times New Roman" w:hAnsi="Times New Roman"/>
          <w:b/>
          <w:i/>
          <w:sz w:val="24"/>
          <w:szCs w:val="24"/>
        </w:rPr>
        <w:t>Керуюча справами виконкому</w:t>
      </w:r>
    </w:p>
    <w:p w:rsidR="00705D9B" w:rsidRPr="00E837D0" w:rsidRDefault="00E837D0" w:rsidP="00E837D0">
      <w:r w:rsidRPr="00E837D0">
        <w:rPr>
          <w:rFonts w:ascii="Times New Roman" w:hAnsi="Times New Roman"/>
          <w:b/>
          <w:i/>
          <w:sz w:val="24"/>
          <w:szCs w:val="24"/>
        </w:rPr>
        <w:t>районної у місті ради</w:t>
      </w:r>
      <w:r w:rsidRPr="00E837D0">
        <w:rPr>
          <w:rFonts w:ascii="Times New Roman" w:hAnsi="Times New Roman"/>
          <w:b/>
          <w:i/>
          <w:sz w:val="24"/>
          <w:szCs w:val="24"/>
        </w:rPr>
        <w:tab/>
      </w:r>
      <w:r w:rsidRPr="00E837D0">
        <w:rPr>
          <w:rFonts w:ascii="Times New Roman" w:hAnsi="Times New Roman"/>
          <w:b/>
          <w:i/>
          <w:sz w:val="24"/>
          <w:szCs w:val="24"/>
        </w:rPr>
        <w:tab/>
      </w:r>
      <w:r w:rsidRPr="00E837D0">
        <w:rPr>
          <w:rFonts w:ascii="Times New Roman" w:hAnsi="Times New Roman"/>
          <w:b/>
          <w:i/>
          <w:sz w:val="24"/>
          <w:szCs w:val="24"/>
        </w:rPr>
        <w:tab/>
      </w:r>
      <w:r w:rsidRPr="00E837D0">
        <w:rPr>
          <w:rFonts w:ascii="Times New Roman" w:hAnsi="Times New Roman"/>
          <w:b/>
          <w:i/>
          <w:sz w:val="24"/>
          <w:szCs w:val="24"/>
        </w:rPr>
        <w:tab/>
      </w:r>
      <w:r w:rsidRPr="00E837D0">
        <w:rPr>
          <w:rFonts w:ascii="Times New Roman" w:hAnsi="Times New Roman"/>
          <w:b/>
          <w:i/>
          <w:sz w:val="24"/>
          <w:szCs w:val="24"/>
        </w:rPr>
        <w:tab/>
      </w:r>
      <w:r w:rsidRPr="00E837D0">
        <w:rPr>
          <w:rFonts w:ascii="Times New Roman" w:hAnsi="Times New Roman"/>
          <w:b/>
          <w:i/>
          <w:sz w:val="24"/>
          <w:szCs w:val="24"/>
        </w:rPr>
        <w:tab/>
      </w:r>
      <w:r w:rsidRPr="00E837D0">
        <w:rPr>
          <w:rFonts w:ascii="Times New Roman" w:hAnsi="Times New Roman"/>
          <w:b/>
          <w:i/>
          <w:sz w:val="24"/>
          <w:szCs w:val="24"/>
        </w:rPr>
        <w:tab/>
        <w:t>Алла ГОЛОВАТА</w:t>
      </w:r>
    </w:p>
    <w:sectPr w:rsidR="00705D9B" w:rsidRPr="00E837D0" w:rsidSect="00E837D0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7B39" w:rsidRDefault="005C7B39" w:rsidP="001224BC">
      <w:pPr>
        <w:spacing w:after="0" w:line="240" w:lineRule="auto"/>
      </w:pPr>
      <w:r>
        <w:separator/>
      </w:r>
    </w:p>
  </w:endnote>
  <w:endnote w:type="continuationSeparator" w:id="0">
    <w:p w:rsidR="005C7B39" w:rsidRDefault="005C7B39" w:rsidP="00122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7B39" w:rsidRDefault="005C7B39" w:rsidP="001224BC">
      <w:pPr>
        <w:spacing w:after="0" w:line="240" w:lineRule="auto"/>
      </w:pPr>
      <w:r>
        <w:separator/>
      </w:r>
    </w:p>
  </w:footnote>
  <w:footnote w:type="continuationSeparator" w:id="0">
    <w:p w:rsidR="005C7B39" w:rsidRDefault="005C7B39" w:rsidP="001224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37D0" w:rsidRPr="00E837D0" w:rsidRDefault="00E837D0" w:rsidP="00E837D0">
    <w:pPr>
      <w:pStyle w:val="a3"/>
      <w:tabs>
        <w:tab w:val="center" w:pos="4819"/>
        <w:tab w:val="left" w:pos="6615"/>
      </w:tabs>
      <w:rPr>
        <w:rFonts w:ascii="Times New Roman" w:hAnsi="Times New Roman"/>
        <w:sz w:val="24"/>
        <w:lang w:val="en-US"/>
      </w:rPr>
    </w:pPr>
    <w:r>
      <w:rPr>
        <w:rFonts w:ascii="Times New Roman" w:hAnsi="Times New Roman"/>
        <w:sz w:val="24"/>
      </w:rPr>
      <w:tab/>
    </w:r>
    <w:r>
      <w:rPr>
        <w:rFonts w:ascii="Times New Roman" w:hAnsi="Times New Roman"/>
        <w:sz w:val="24"/>
      </w:rPr>
      <w:tab/>
    </w:r>
    <w:sdt>
      <w:sdtPr>
        <w:rPr>
          <w:rFonts w:ascii="Times New Roman" w:hAnsi="Times New Roman"/>
          <w:sz w:val="24"/>
        </w:rPr>
        <w:id w:val="244378963"/>
        <w:docPartObj>
          <w:docPartGallery w:val="Page Numbers (Top of Page)"/>
          <w:docPartUnique/>
        </w:docPartObj>
      </w:sdtPr>
      <w:sdtEndPr/>
      <w:sdtContent>
        <w:r w:rsidRPr="00E837D0">
          <w:rPr>
            <w:rFonts w:ascii="Times New Roman" w:hAnsi="Times New Roman"/>
            <w:sz w:val="24"/>
          </w:rPr>
          <w:fldChar w:fldCharType="begin"/>
        </w:r>
        <w:r w:rsidRPr="00E837D0">
          <w:rPr>
            <w:rFonts w:ascii="Times New Roman" w:hAnsi="Times New Roman"/>
            <w:sz w:val="24"/>
          </w:rPr>
          <w:instrText>PAGE   \* MERGEFORMAT</w:instrText>
        </w:r>
        <w:r w:rsidRPr="00E837D0">
          <w:rPr>
            <w:rFonts w:ascii="Times New Roman" w:hAnsi="Times New Roman"/>
            <w:sz w:val="24"/>
          </w:rPr>
          <w:fldChar w:fldCharType="separate"/>
        </w:r>
        <w:r w:rsidR="00734847">
          <w:rPr>
            <w:rFonts w:ascii="Times New Roman" w:hAnsi="Times New Roman"/>
            <w:noProof/>
            <w:sz w:val="24"/>
          </w:rPr>
          <w:t>3</w:t>
        </w:r>
        <w:r w:rsidRPr="00E837D0">
          <w:rPr>
            <w:rFonts w:ascii="Times New Roman" w:hAnsi="Times New Roman"/>
            <w:sz w:val="24"/>
          </w:rPr>
          <w:fldChar w:fldCharType="end"/>
        </w:r>
      </w:sdtContent>
    </w:sdt>
    <w:r>
      <w:rPr>
        <w:rFonts w:ascii="Times New Roman" w:hAnsi="Times New Roman"/>
        <w:sz w:val="24"/>
      </w:rPr>
      <w:tab/>
    </w:r>
    <w:r>
      <w:rPr>
        <w:rFonts w:ascii="Times New Roman" w:hAnsi="Times New Roman"/>
        <w:b/>
        <w:i/>
        <w:sz w:val="24"/>
      </w:rPr>
      <w:t xml:space="preserve">Продовження додатка </w:t>
    </w:r>
    <w:r w:rsidR="00640EE7">
      <w:rPr>
        <w:rFonts w:ascii="Times New Roman" w:hAnsi="Times New Roman"/>
        <w:b/>
        <w:i/>
        <w:sz w:val="24"/>
      </w:rPr>
      <w:t>32</w:t>
    </w:r>
  </w:p>
  <w:p w:rsidR="001224BC" w:rsidRPr="001224BC" w:rsidRDefault="001224BC" w:rsidP="001224BC">
    <w:pPr>
      <w:pStyle w:val="a3"/>
      <w:jc w:val="right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24BC"/>
    <w:rsid w:val="00014131"/>
    <w:rsid w:val="00026E2A"/>
    <w:rsid w:val="000A7D74"/>
    <w:rsid w:val="001224BC"/>
    <w:rsid w:val="001237FC"/>
    <w:rsid w:val="00197A0E"/>
    <w:rsid w:val="001C63EE"/>
    <w:rsid w:val="00366188"/>
    <w:rsid w:val="00394217"/>
    <w:rsid w:val="003B7EFE"/>
    <w:rsid w:val="0043134C"/>
    <w:rsid w:val="004D553D"/>
    <w:rsid w:val="004F10EA"/>
    <w:rsid w:val="004F5076"/>
    <w:rsid w:val="00564B43"/>
    <w:rsid w:val="00575F9D"/>
    <w:rsid w:val="005C7B39"/>
    <w:rsid w:val="005E3003"/>
    <w:rsid w:val="006023E2"/>
    <w:rsid w:val="00640EE7"/>
    <w:rsid w:val="006864F7"/>
    <w:rsid w:val="006A3B64"/>
    <w:rsid w:val="006C7F9C"/>
    <w:rsid w:val="006E1F81"/>
    <w:rsid w:val="00705D9B"/>
    <w:rsid w:val="00713042"/>
    <w:rsid w:val="00734847"/>
    <w:rsid w:val="0076790F"/>
    <w:rsid w:val="00804C63"/>
    <w:rsid w:val="00842603"/>
    <w:rsid w:val="00883E50"/>
    <w:rsid w:val="008E334F"/>
    <w:rsid w:val="00914A7A"/>
    <w:rsid w:val="00A15211"/>
    <w:rsid w:val="00A622BD"/>
    <w:rsid w:val="00A921A3"/>
    <w:rsid w:val="00BB3A38"/>
    <w:rsid w:val="00BF1E81"/>
    <w:rsid w:val="00C951D3"/>
    <w:rsid w:val="00DD4663"/>
    <w:rsid w:val="00E837D0"/>
    <w:rsid w:val="00EA3C46"/>
    <w:rsid w:val="00EB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11EE544"/>
  <w15:docId w15:val="{22D0ED77-6441-4177-9671-2DB9E520C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4BC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224B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unhideWhenUsed/>
    <w:rsid w:val="001224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1224BC"/>
    <w:rPr>
      <w:rFonts w:ascii="Calibri" w:eastAsia="Calibri" w:hAnsi="Calibri" w:cs="Times New Roman"/>
      <w:lang w:val="uk-UA"/>
    </w:rPr>
  </w:style>
  <w:style w:type="paragraph" w:styleId="a5">
    <w:name w:val="footer"/>
    <w:basedOn w:val="a"/>
    <w:link w:val="a6"/>
    <w:uiPriority w:val="99"/>
    <w:unhideWhenUsed/>
    <w:rsid w:val="001224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1224BC"/>
    <w:rPr>
      <w:rFonts w:ascii="Calibri" w:eastAsia="Calibri" w:hAnsi="Calibri" w:cs="Times New Roman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1224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1224BC"/>
    <w:rPr>
      <w:rFonts w:ascii="Tahoma" w:eastAsia="Calibri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72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2521</Words>
  <Characters>1438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Vikonkom</cp:lastModifiedBy>
  <cp:revision>27</cp:revision>
  <cp:lastPrinted>2025-12-26T11:00:00Z</cp:lastPrinted>
  <dcterms:created xsi:type="dcterms:W3CDTF">2021-01-27T08:54:00Z</dcterms:created>
  <dcterms:modified xsi:type="dcterms:W3CDTF">2025-12-29T07:20:00Z</dcterms:modified>
</cp:coreProperties>
</file>